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99" w:rsidRDefault="00685BE1" w:rsidP="00F13E54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 w:rsidRPr="00021D54">
        <w:rPr>
          <w:noProof/>
          <w:sz w:val="28"/>
          <w:szCs w:val="28"/>
          <w:lang w:val="ru-RU"/>
        </w:rPr>
        <w:t xml:space="preserve">                                                         </w:t>
      </w:r>
      <w:r w:rsidR="00FB3E9D">
        <w:rPr>
          <w:noProof/>
          <w:sz w:val="28"/>
          <w:szCs w:val="28"/>
          <w:lang w:val="ru-RU"/>
        </w:rPr>
        <w:t xml:space="preserve">  </w:t>
      </w:r>
      <w:r w:rsidR="007C7499">
        <w:rPr>
          <w:noProof/>
          <w:sz w:val="28"/>
          <w:szCs w:val="28"/>
          <w:lang w:val="ru-RU"/>
        </w:rPr>
        <w:t xml:space="preserve">                                                             </w:t>
      </w:r>
    </w:p>
    <w:p w:rsidR="00FB3E9D" w:rsidRPr="007C7499" w:rsidRDefault="007C7499" w:rsidP="00685BE1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     </w:t>
      </w:r>
      <w:r w:rsidR="00FB3E9D">
        <w:rPr>
          <w:noProof/>
          <w:sz w:val="28"/>
          <w:szCs w:val="28"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E9D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 xml:space="preserve">                     </w:t>
      </w:r>
      <w:r w:rsidRPr="008352BB">
        <w:rPr>
          <w:b w:val="0"/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 xml:space="preserve">         </w:t>
      </w:r>
    </w:p>
    <w:p w:rsidR="00FB3E9D" w:rsidRDefault="00781A75" w:rsidP="00781A75">
      <w:pPr>
        <w:pStyle w:val="2"/>
        <w:ind w:left="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r w:rsidR="00477CD3">
        <w:rPr>
          <w:sz w:val="32"/>
          <w:szCs w:val="32"/>
        </w:rPr>
        <w:t xml:space="preserve">   </w:t>
      </w:r>
      <w:r w:rsidR="00FB3E9D">
        <w:rPr>
          <w:sz w:val="32"/>
          <w:szCs w:val="32"/>
        </w:rPr>
        <w:t>БУЧАНСЬКА     МІСЬКА      РАДА</w:t>
      </w:r>
      <w:r w:rsidR="00477CD3">
        <w:rPr>
          <w:sz w:val="32"/>
          <w:szCs w:val="32"/>
        </w:rPr>
        <w:t xml:space="preserve">  </w:t>
      </w:r>
      <w:r w:rsidR="004E1E66">
        <w:rPr>
          <w:sz w:val="32"/>
          <w:szCs w:val="32"/>
        </w:rPr>
        <w:t xml:space="preserve">     </w:t>
      </w:r>
      <w:r w:rsidR="00477CD3">
        <w:rPr>
          <w:sz w:val="32"/>
          <w:szCs w:val="32"/>
        </w:rPr>
        <w:t xml:space="preserve">               </w:t>
      </w:r>
    </w:p>
    <w:p w:rsidR="00FB3E9D" w:rsidRDefault="00FB3E9D" w:rsidP="00FB3E9D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FB3E9D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FB3E9D" w:rsidRDefault="008352BB" w:rsidP="00FB3E9D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СІМДЕСЯТ ШОСТА</w:t>
      </w:r>
      <w:r w:rsidR="00A81300">
        <w:rPr>
          <w:sz w:val="28"/>
          <w:szCs w:val="28"/>
        </w:rPr>
        <w:t xml:space="preserve"> </w:t>
      </w:r>
      <w:r w:rsidR="00FB3E9D">
        <w:rPr>
          <w:sz w:val="28"/>
          <w:szCs w:val="28"/>
        </w:rPr>
        <w:t>СЕСІЯ СЬОМОГО СКЛИКАННЯ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ind w:left="0" w:firstLine="0"/>
        <w:jc w:val="right"/>
        <w:rPr>
          <w:sz w:val="16"/>
          <w:szCs w:val="16"/>
        </w:rPr>
      </w:pPr>
    </w:p>
    <w:p w:rsidR="009E1BC7" w:rsidRDefault="00B77460" w:rsidP="00021D54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AE4781">
        <w:rPr>
          <w:sz w:val="24"/>
          <w:szCs w:val="24"/>
        </w:rPr>
        <w:t>6</w:t>
      </w:r>
      <w:r w:rsidR="00FB3E9D">
        <w:rPr>
          <w:sz w:val="24"/>
          <w:szCs w:val="24"/>
        </w:rPr>
        <w:t xml:space="preserve"> </w:t>
      </w:r>
      <w:r w:rsidR="00AE4781">
        <w:rPr>
          <w:sz w:val="24"/>
          <w:szCs w:val="24"/>
        </w:rPr>
        <w:t>березня</w:t>
      </w:r>
      <w:r>
        <w:rPr>
          <w:sz w:val="24"/>
          <w:szCs w:val="24"/>
        </w:rPr>
        <w:t xml:space="preserve"> </w:t>
      </w:r>
      <w:r w:rsidR="00FB3E9D">
        <w:rPr>
          <w:sz w:val="24"/>
          <w:szCs w:val="24"/>
        </w:rPr>
        <w:t>20</w:t>
      </w:r>
      <w:r w:rsidR="00AE4781">
        <w:rPr>
          <w:sz w:val="24"/>
          <w:szCs w:val="24"/>
        </w:rPr>
        <w:t>20</w:t>
      </w:r>
      <w:r w:rsidR="00737EA3" w:rsidRPr="005766C6">
        <w:rPr>
          <w:sz w:val="24"/>
          <w:szCs w:val="24"/>
          <w:lang w:val="ru-RU"/>
        </w:rPr>
        <w:t xml:space="preserve"> </w:t>
      </w:r>
      <w:r w:rsidR="00FB3E9D">
        <w:rPr>
          <w:sz w:val="24"/>
          <w:szCs w:val="24"/>
        </w:rPr>
        <w:t xml:space="preserve">р. </w:t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 w:rsidRPr="009E1BC7">
        <w:rPr>
          <w:sz w:val="24"/>
          <w:szCs w:val="24"/>
        </w:rPr>
        <w:t xml:space="preserve"> </w:t>
      </w:r>
      <w:r w:rsidR="00A81300" w:rsidRPr="009E1BC7">
        <w:rPr>
          <w:sz w:val="24"/>
          <w:szCs w:val="24"/>
          <w:lang w:val="ru-RU"/>
        </w:rPr>
        <w:t xml:space="preserve">   </w:t>
      </w:r>
      <w:r w:rsidR="006102B5">
        <w:rPr>
          <w:sz w:val="24"/>
          <w:szCs w:val="24"/>
          <w:lang w:val="ru-RU"/>
        </w:rPr>
        <w:tab/>
      </w:r>
      <w:r w:rsidR="00FB3E9D" w:rsidRPr="009E1BC7">
        <w:rPr>
          <w:sz w:val="24"/>
          <w:szCs w:val="24"/>
        </w:rPr>
        <w:t>№</w:t>
      </w:r>
      <w:r w:rsidR="00F13E54">
        <w:rPr>
          <w:sz w:val="24"/>
          <w:szCs w:val="24"/>
        </w:rPr>
        <w:t xml:space="preserve"> 4736</w:t>
      </w:r>
      <w:r w:rsidR="006102B5">
        <w:rPr>
          <w:sz w:val="24"/>
          <w:szCs w:val="24"/>
        </w:rPr>
        <w:t>-76-</w:t>
      </w:r>
      <w:r w:rsidR="006102B5">
        <w:rPr>
          <w:sz w:val="24"/>
          <w:szCs w:val="24"/>
          <w:lang w:val="en-US"/>
        </w:rPr>
        <w:t>VII</w:t>
      </w:r>
      <w:r w:rsidR="00616B80">
        <w:rPr>
          <w:sz w:val="24"/>
          <w:szCs w:val="24"/>
        </w:rPr>
        <w:t xml:space="preserve">  </w:t>
      </w:r>
    </w:p>
    <w:p w:rsidR="009E1BC7" w:rsidRDefault="009E1BC7" w:rsidP="00021D54">
      <w:pPr>
        <w:pStyle w:val="2"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p w:rsidR="00FB3E9D" w:rsidRDefault="00FB3E9D" w:rsidP="00021D54">
      <w:pPr>
        <w:pStyle w:val="2"/>
        <w:ind w:left="0" w:firstLine="0"/>
        <w:jc w:val="left"/>
        <w:rPr>
          <w:sz w:val="24"/>
          <w:szCs w:val="24"/>
        </w:rPr>
      </w:pPr>
      <w:r w:rsidRPr="009E1BC7">
        <w:rPr>
          <w:sz w:val="24"/>
          <w:szCs w:val="24"/>
        </w:rPr>
        <w:tab/>
      </w:r>
    </w:p>
    <w:p w:rsidR="00AE4781" w:rsidRDefault="00E846F9" w:rsidP="004E1E66">
      <w:pPr>
        <w:pStyle w:val="1"/>
        <w:rPr>
          <w:b/>
        </w:rPr>
      </w:pPr>
      <w:r w:rsidRPr="00E846F9">
        <w:rPr>
          <w:b/>
        </w:rPr>
        <w:t xml:space="preserve">Про </w:t>
      </w:r>
      <w:r w:rsidR="00AE4781">
        <w:rPr>
          <w:b/>
        </w:rPr>
        <w:t>затвердження актів прийому-передачі</w:t>
      </w:r>
    </w:p>
    <w:p w:rsidR="00AE4781" w:rsidRDefault="00E846F9" w:rsidP="004E1E66">
      <w:pPr>
        <w:pStyle w:val="1"/>
        <w:rPr>
          <w:b/>
        </w:rPr>
      </w:pPr>
      <w:r w:rsidRPr="00E846F9">
        <w:rPr>
          <w:b/>
        </w:rPr>
        <w:t xml:space="preserve">зовнішніх водопровідно-каналізаційних </w:t>
      </w:r>
    </w:p>
    <w:p w:rsidR="00AE4781" w:rsidRDefault="00E846F9" w:rsidP="004E1E66">
      <w:pPr>
        <w:pStyle w:val="1"/>
        <w:rPr>
          <w:b/>
        </w:rPr>
      </w:pPr>
      <w:r w:rsidRPr="00E846F9">
        <w:rPr>
          <w:b/>
        </w:rPr>
        <w:t xml:space="preserve">мереж та споруд </w:t>
      </w:r>
      <w:r w:rsidR="00894E9A">
        <w:rPr>
          <w:b/>
        </w:rPr>
        <w:t xml:space="preserve">в селах </w:t>
      </w:r>
      <w:proofErr w:type="spellStart"/>
      <w:r w:rsidR="00894E9A">
        <w:rPr>
          <w:b/>
        </w:rPr>
        <w:t>Гаврилівка</w:t>
      </w:r>
      <w:proofErr w:type="spellEnd"/>
      <w:r w:rsidR="00894E9A">
        <w:rPr>
          <w:b/>
        </w:rPr>
        <w:t>,</w:t>
      </w:r>
    </w:p>
    <w:p w:rsidR="00E846F9" w:rsidRPr="00E846F9" w:rsidRDefault="00E846F9" w:rsidP="004E1E66">
      <w:pPr>
        <w:pStyle w:val="1"/>
        <w:rPr>
          <w:b/>
        </w:rPr>
      </w:pPr>
      <w:proofErr w:type="spellStart"/>
      <w:r w:rsidRPr="00E846F9">
        <w:rPr>
          <w:b/>
        </w:rPr>
        <w:t>Блиставиця</w:t>
      </w:r>
      <w:proofErr w:type="spellEnd"/>
      <w:r w:rsidRPr="00E846F9">
        <w:rPr>
          <w:b/>
        </w:rPr>
        <w:t xml:space="preserve">  </w:t>
      </w:r>
      <w:r w:rsidR="00894E9A">
        <w:rPr>
          <w:b/>
        </w:rPr>
        <w:t xml:space="preserve">та </w:t>
      </w:r>
      <w:proofErr w:type="spellStart"/>
      <w:r w:rsidR="00894E9A">
        <w:rPr>
          <w:b/>
        </w:rPr>
        <w:t>Тарасівщина</w:t>
      </w:r>
      <w:proofErr w:type="spellEnd"/>
      <w:r w:rsidR="00AE4781">
        <w:rPr>
          <w:b/>
        </w:rPr>
        <w:t xml:space="preserve"> та прийняття</w:t>
      </w:r>
    </w:p>
    <w:p w:rsidR="00A81300" w:rsidRPr="00A81300" w:rsidRDefault="00E846F9" w:rsidP="004E1E66">
      <w:pPr>
        <w:pStyle w:val="1"/>
        <w:jc w:val="both"/>
        <w:rPr>
          <w:b/>
        </w:rPr>
      </w:pPr>
      <w:r w:rsidRPr="00E846F9">
        <w:rPr>
          <w:b/>
        </w:rPr>
        <w:t>в безоплатне користування ПКПП «Теплокомунсервіс»</w:t>
      </w:r>
    </w:p>
    <w:p w:rsidR="00FB3E9D" w:rsidRDefault="00FB3E9D" w:rsidP="00FB3E9D">
      <w:pPr>
        <w:pStyle w:val="2"/>
        <w:jc w:val="right"/>
        <w:rPr>
          <w:sz w:val="24"/>
          <w:szCs w:val="24"/>
        </w:rPr>
      </w:pPr>
    </w:p>
    <w:p w:rsidR="00FB3E9D" w:rsidRDefault="00FB3E9D" w:rsidP="00FB3E9D">
      <w:pPr>
        <w:pStyle w:val="1"/>
        <w:rPr>
          <w:b/>
          <w:bCs/>
          <w:sz w:val="16"/>
          <w:szCs w:val="16"/>
        </w:rPr>
      </w:pPr>
    </w:p>
    <w:p w:rsidR="00E846F9" w:rsidRDefault="00E846F9" w:rsidP="00A81300">
      <w:pPr>
        <w:pStyle w:val="1"/>
        <w:ind w:firstLine="709"/>
        <w:jc w:val="both"/>
      </w:pPr>
      <w:r w:rsidRPr="00E846F9">
        <w:t>З метою запобігання виникненн</w:t>
      </w:r>
      <w:r w:rsidR="00DB5C5E">
        <w:t>я</w:t>
      </w:r>
      <w:r w:rsidRPr="00E846F9">
        <w:t xml:space="preserve"> аварійних ситуацій, належного технічн</w:t>
      </w:r>
      <w:r w:rsidR="00B75149">
        <w:t>ого обслуговування, здійснення діяльності щодо</w:t>
      </w:r>
      <w:r w:rsidRPr="00E846F9">
        <w:t xml:space="preserve"> надання якісних послуг з водопостачання та водовідведення   с</w:t>
      </w:r>
      <w:r w:rsidR="00894E9A">
        <w:t xml:space="preserve">поживачам  в селах </w:t>
      </w:r>
      <w:proofErr w:type="spellStart"/>
      <w:r w:rsidR="00894E9A">
        <w:t>Гаврилівка</w:t>
      </w:r>
      <w:proofErr w:type="spellEnd"/>
      <w:r w:rsidR="00894E9A">
        <w:t>,</w:t>
      </w:r>
      <w:r w:rsidRPr="00E846F9">
        <w:t xml:space="preserve"> </w:t>
      </w:r>
      <w:proofErr w:type="spellStart"/>
      <w:r w:rsidRPr="00E846F9">
        <w:t>Блиставиця</w:t>
      </w:r>
      <w:proofErr w:type="spellEnd"/>
      <w:r w:rsidR="00894E9A">
        <w:t xml:space="preserve"> </w:t>
      </w:r>
      <w:r w:rsidR="00894E9A" w:rsidRPr="00894E9A">
        <w:t xml:space="preserve">та </w:t>
      </w:r>
      <w:proofErr w:type="spellStart"/>
      <w:r w:rsidR="00894E9A" w:rsidRPr="00894E9A">
        <w:t>Тарасівщина</w:t>
      </w:r>
      <w:proofErr w:type="spellEnd"/>
      <w:r w:rsidR="00BE5D21">
        <w:t xml:space="preserve">, відповідно до </w:t>
      </w:r>
      <w:r w:rsidR="00AE4781">
        <w:t>рішення сесії Бучанської міської ради від 24 жовтня 2019 року № 406-67-</w:t>
      </w:r>
      <w:r w:rsidR="00AE4781">
        <w:rPr>
          <w:lang w:val="en-US"/>
        </w:rPr>
        <w:t>VII</w:t>
      </w:r>
      <w:r w:rsidR="00AE4781">
        <w:t xml:space="preserve"> про</w:t>
      </w:r>
      <w:r w:rsidR="00B75149">
        <w:t xml:space="preserve"> </w:t>
      </w:r>
      <w:r w:rsidRPr="00E846F9">
        <w:t>переда</w:t>
      </w:r>
      <w:r w:rsidR="00AE4781">
        <w:t>чу</w:t>
      </w:r>
      <w:r w:rsidRPr="00E846F9">
        <w:t xml:space="preserve"> зовнішні</w:t>
      </w:r>
      <w:r w:rsidR="00AE4781">
        <w:t>х водопровідно-каналізаційних мереж та споруд</w:t>
      </w:r>
      <w:r w:rsidRPr="00E846F9">
        <w:t xml:space="preserve"> в селах </w:t>
      </w:r>
      <w:proofErr w:type="spellStart"/>
      <w:r w:rsidRPr="00E846F9">
        <w:t>Гаврилівка</w:t>
      </w:r>
      <w:proofErr w:type="spellEnd"/>
      <w:r w:rsidR="00894E9A">
        <w:t>,</w:t>
      </w:r>
      <w:r w:rsidR="00894E9A" w:rsidRPr="00894E9A">
        <w:t xml:space="preserve"> </w:t>
      </w:r>
      <w:proofErr w:type="spellStart"/>
      <w:r w:rsidR="00894E9A" w:rsidRPr="00894E9A">
        <w:t>Тарасівщина</w:t>
      </w:r>
      <w:proofErr w:type="spellEnd"/>
      <w:r w:rsidRPr="00E846F9">
        <w:t xml:space="preserve"> та </w:t>
      </w:r>
      <w:proofErr w:type="spellStart"/>
      <w:r w:rsidRPr="00E846F9">
        <w:t>Блистави</w:t>
      </w:r>
      <w:r w:rsidR="00DB5C5E">
        <w:t>ця</w:t>
      </w:r>
      <w:proofErr w:type="spellEnd"/>
      <w:r w:rsidR="00DB5C5E">
        <w:t xml:space="preserve">  в безоплатне користування  п</w:t>
      </w:r>
      <w:r w:rsidRPr="00E846F9">
        <w:t xml:space="preserve">риватному </w:t>
      </w:r>
      <w:r w:rsidR="00DB5C5E">
        <w:t>к</w:t>
      </w:r>
      <w:r w:rsidRPr="00E846F9">
        <w:t xml:space="preserve">омунально-побутовому </w:t>
      </w:r>
      <w:r w:rsidR="00B75149">
        <w:t>підприємству «Теплокомунсервіс»</w:t>
      </w:r>
      <w:r w:rsidRPr="00E846F9">
        <w:t>, керуючись</w:t>
      </w:r>
      <w:r w:rsidR="009E1BC7">
        <w:t xml:space="preserve"> ст.14 Закону України «Про питну воду, питне водопостачання та водовідведення» та </w:t>
      </w:r>
      <w:r w:rsidRPr="00E846F9">
        <w:t xml:space="preserve"> ст.26 Закону України «Про місцеве самоврядування в Україні»,</w:t>
      </w:r>
      <w:r w:rsidR="00B75149">
        <w:t xml:space="preserve"> </w:t>
      </w:r>
      <w:r w:rsidRPr="00E846F9">
        <w:t xml:space="preserve">міська рада  </w:t>
      </w:r>
    </w:p>
    <w:p w:rsidR="009E1BC7" w:rsidRPr="009E1BC7" w:rsidRDefault="009E1BC7" w:rsidP="00A81300">
      <w:pPr>
        <w:pStyle w:val="1"/>
        <w:ind w:firstLine="709"/>
        <w:jc w:val="both"/>
        <w:rPr>
          <w:b/>
        </w:rPr>
      </w:pPr>
    </w:p>
    <w:p w:rsidR="00A81300" w:rsidRDefault="00A81300" w:rsidP="009E1BC7">
      <w:pPr>
        <w:pStyle w:val="1"/>
        <w:ind w:firstLine="142"/>
        <w:jc w:val="both"/>
        <w:rPr>
          <w:b/>
        </w:rPr>
      </w:pPr>
      <w:r w:rsidRPr="009E1BC7">
        <w:rPr>
          <w:b/>
        </w:rPr>
        <w:t>ВИРІШИЛА:</w:t>
      </w:r>
    </w:p>
    <w:p w:rsidR="007C7499" w:rsidRPr="007C7499" w:rsidRDefault="007C7499" w:rsidP="007C7499"/>
    <w:p w:rsidR="00BE5D21" w:rsidRPr="00BE5D21" w:rsidRDefault="00BE5D21" w:rsidP="007C7499">
      <w:pPr>
        <w:pStyle w:val="1"/>
        <w:numPr>
          <w:ilvl w:val="0"/>
          <w:numId w:val="7"/>
        </w:numPr>
        <w:jc w:val="both"/>
      </w:pPr>
      <w:r w:rsidRPr="007C7499">
        <w:t xml:space="preserve">Затвердити  </w:t>
      </w:r>
      <w:r w:rsidR="007C7499" w:rsidRPr="007C7499">
        <w:t>акти</w:t>
      </w:r>
      <w:r w:rsidRPr="007C7499">
        <w:t xml:space="preserve"> прийом</w:t>
      </w:r>
      <w:r w:rsidR="001751E3" w:rsidRPr="007C7499">
        <w:t>у-передач</w:t>
      </w:r>
      <w:r w:rsidR="007C7499" w:rsidRPr="007C7499">
        <w:t xml:space="preserve">і зовнішніх водопровідно-каналізаційних мереж та споруд в селах </w:t>
      </w:r>
      <w:proofErr w:type="spellStart"/>
      <w:r w:rsidR="007C7499" w:rsidRPr="007C7499">
        <w:t>Гаврилівка</w:t>
      </w:r>
      <w:proofErr w:type="spellEnd"/>
      <w:r w:rsidR="007C7499" w:rsidRPr="007C7499">
        <w:t>,</w:t>
      </w:r>
      <w:r w:rsidR="007C7499">
        <w:t xml:space="preserve"> </w:t>
      </w:r>
      <w:proofErr w:type="spellStart"/>
      <w:r w:rsidR="007C7499" w:rsidRPr="007C7499">
        <w:t>Блиставиця</w:t>
      </w:r>
      <w:proofErr w:type="spellEnd"/>
      <w:r w:rsidR="007C7499" w:rsidRPr="007C7499">
        <w:t xml:space="preserve">  та </w:t>
      </w:r>
      <w:proofErr w:type="spellStart"/>
      <w:r w:rsidR="007C7499" w:rsidRPr="007C7499">
        <w:t>Тарасівщина</w:t>
      </w:r>
      <w:proofErr w:type="spellEnd"/>
      <w:r w:rsidR="007C7499" w:rsidRPr="007C7499">
        <w:t xml:space="preserve"> та прийняття</w:t>
      </w:r>
      <w:r w:rsidR="007C7499">
        <w:t xml:space="preserve"> </w:t>
      </w:r>
      <w:r w:rsidR="007C7499" w:rsidRPr="007C7499">
        <w:t>в безоплатне користування ПКПП «Теплокомунсервіс»</w:t>
      </w:r>
      <w:r w:rsidR="007C7499">
        <w:t xml:space="preserve"> згідно додатків</w:t>
      </w:r>
      <w:r w:rsidR="001751E3">
        <w:t>.</w:t>
      </w:r>
    </w:p>
    <w:p w:rsidR="00E846F9" w:rsidRPr="00E846F9" w:rsidRDefault="00E846F9" w:rsidP="007C7499">
      <w:pPr>
        <w:pStyle w:val="a6"/>
        <w:numPr>
          <w:ilvl w:val="0"/>
          <w:numId w:val="7"/>
        </w:numPr>
        <w:jc w:val="both"/>
      </w:pPr>
      <w:r w:rsidRPr="00E846F9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846F9" w:rsidRPr="00E846F9" w:rsidRDefault="00E846F9" w:rsidP="002E0C79">
      <w:pPr>
        <w:jc w:val="both"/>
      </w:pPr>
    </w:p>
    <w:p w:rsidR="00A81300" w:rsidRDefault="00A81300" w:rsidP="00A81300">
      <w:pPr>
        <w:pStyle w:val="1"/>
        <w:ind w:firstLine="709"/>
        <w:jc w:val="both"/>
      </w:pPr>
    </w:p>
    <w:p w:rsidR="006825FE" w:rsidRPr="00910F55" w:rsidRDefault="00E846F9" w:rsidP="006825FE">
      <w:pPr>
        <w:pStyle w:val="1"/>
        <w:ind w:firstLine="709"/>
        <w:jc w:val="both"/>
        <w:rPr>
          <w:b/>
          <w:lang w:val="ru-RU"/>
        </w:rPr>
      </w:pPr>
      <w:proofErr w:type="spellStart"/>
      <w:r>
        <w:rPr>
          <w:b/>
          <w:lang w:val="ru-RU"/>
        </w:rPr>
        <w:t>Міський</w:t>
      </w:r>
      <w:proofErr w:type="spellEnd"/>
      <w:r>
        <w:rPr>
          <w:b/>
          <w:lang w:val="ru-RU"/>
        </w:rPr>
        <w:t xml:space="preserve"> голова</w:t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 w:rsidR="006825FE" w:rsidRPr="00A81300">
        <w:rPr>
          <w:b/>
        </w:rPr>
        <w:tab/>
      </w:r>
      <w:r>
        <w:rPr>
          <w:b/>
          <w:lang w:val="ru-RU"/>
        </w:rPr>
        <w:t>А.П. Федорук</w:t>
      </w:r>
    </w:p>
    <w:p w:rsidR="006825FE" w:rsidRPr="00F1741F" w:rsidRDefault="006825FE" w:rsidP="006825FE">
      <w:pPr>
        <w:keepNext/>
        <w:ind w:firstLine="709"/>
        <w:jc w:val="both"/>
        <w:outlineLvl w:val="0"/>
      </w:pPr>
    </w:p>
    <w:p w:rsidR="002109A6" w:rsidRDefault="002109A6" w:rsidP="006825FE">
      <w:pPr>
        <w:pStyle w:val="1"/>
        <w:ind w:firstLine="709"/>
        <w:jc w:val="both"/>
      </w:pPr>
    </w:p>
    <w:sectPr w:rsidR="002109A6" w:rsidSect="00F13E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C15BF4"/>
    <w:multiLevelType w:val="hybridMultilevel"/>
    <w:tmpl w:val="47FE6ABC"/>
    <w:lvl w:ilvl="0" w:tplc="5686C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5E"/>
    <w:rsid w:val="000055FF"/>
    <w:rsid w:val="00013827"/>
    <w:rsid w:val="00021D54"/>
    <w:rsid w:val="000A31FB"/>
    <w:rsid w:val="00101CF8"/>
    <w:rsid w:val="00103A05"/>
    <w:rsid w:val="0016201F"/>
    <w:rsid w:val="001751E3"/>
    <w:rsid w:val="001B30C6"/>
    <w:rsid w:val="001D6034"/>
    <w:rsid w:val="001F391B"/>
    <w:rsid w:val="00204CEF"/>
    <w:rsid w:val="002109A6"/>
    <w:rsid w:val="00273970"/>
    <w:rsid w:val="0029601B"/>
    <w:rsid w:val="002D60FD"/>
    <w:rsid w:val="002E0C79"/>
    <w:rsid w:val="002E301E"/>
    <w:rsid w:val="00304E5E"/>
    <w:rsid w:val="00327281"/>
    <w:rsid w:val="00354267"/>
    <w:rsid w:val="00361E4C"/>
    <w:rsid w:val="003E0301"/>
    <w:rsid w:val="00477CD3"/>
    <w:rsid w:val="004B2D65"/>
    <w:rsid w:val="004D107D"/>
    <w:rsid w:val="004E1E66"/>
    <w:rsid w:val="005766C6"/>
    <w:rsid w:val="005F7FA4"/>
    <w:rsid w:val="006102B5"/>
    <w:rsid w:val="00611251"/>
    <w:rsid w:val="00616B80"/>
    <w:rsid w:val="00625639"/>
    <w:rsid w:val="00670589"/>
    <w:rsid w:val="006825FE"/>
    <w:rsid w:val="00685BE1"/>
    <w:rsid w:val="007247A7"/>
    <w:rsid w:val="00737EA3"/>
    <w:rsid w:val="00781A75"/>
    <w:rsid w:val="007A27EA"/>
    <w:rsid w:val="007C7499"/>
    <w:rsid w:val="007D6E66"/>
    <w:rsid w:val="0083047C"/>
    <w:rsid w:val="008352BB"/>
    <w:rsid w:val="00880F7A"/>
    <w:rsid w:val="00894E9A"/>
    <w:rsid w:val="008C160F"/>
    <w:rsid w:val="00926B81"/>
    <w:rsid w:val="009351EA"/>
    <w:rsid w:val="00953C8E"/>
    <w:rsid w:val="0098082E"/>
    <w:rsid w:val="009A2723"/>
    <w:rsid w:val="009D00EB"/>
    <w:rsid w:val="009E1BC7"/>
    <w:rsid w:val="00A47440"/>
    <w:rsid w:val="00A81300"/>
    <w:rsid w:val="00A920F7"/>
    <w:rsid w:val="00AE4781"/>
    <w:rsid w:val="00B22520"/>
    <w:rsid w:val="00B5248D"/>
    <w:rsid w:val="00B75149"/>
    <w:rsid w:val="00B77460"/>
    <w:rsid w:val="00B844AA"/>
    <w:rsid w:val="00B86A76"/>
    <w:rsid w:val="00BE5D21"/>
    <w:rsid w:val="00C13D84"/>
    <w:rsid w:val="00CB0EDE"/>
    <w:rsid w:val="00D77410"/>
    <w:rsid w:val="00D94407"/>
    <w:rsid w:val="00DB5C5E"/>
    <w:rsid w:val="00DE7C1D"/>
    <w:rsid w:val="00E67712"/>
    <w:rsid w:val="00E80ACE"/>
    <w:rsid w:val="00E846F9"/>
    <w:rsid w:val="00EC1A33"/>
    <w:rsid w:val="00ED2FF7"/>
    <w:rsid w:val="00F07979"/>
    <w:rsid w:val="00F13E54"/>
    <w:rsid w:val="00FB3E9D"/>
    <w:rsid w:val="00FB7097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F2EE"/>
  <w15:docId w15:val="{136224CC-8D36-45E8-B25C-CB91CF81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44276-67F8-4FC1-BAF9-54F1C324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2020-04-13T05:59:00Z</cp:lastPrinted>
  <dcterms:created xsi:type="dcterms:W3CDTF">2020-04-14T13:18:00Z</dcterms:created>
  <dcterms:modified xsi:type="dcterms:W3CDTF">2020-04-14T13:18:00Z</dcterms:modified>
</cp:coreProperties>
</file>